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7A1368">
        <w:rPr>
          <w:rFonts w:ascii="Times New Roman" w:hAnsi="Times New Roman" w:cs="Times New Roman"/>
          <w:b/>
          <w:bCs/>
          <w:sz w:val="36"/>
          <w:szCs w:val="36"/>
        </w:rPr>
        <w:t>НФОРМАТИКА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915FA6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 профиль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A15B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13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F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A1368" w:rsidRDefault="007A1368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1011">
        <w:rPr>
          <w:rFonts w:ascii="Times New Roman" w:hAnsi="Times New Roman" w:cs="Times New Roman"/>
          <w:bCs/>
          <w:sz w:val="28"/>
          <w:szCs w:val="28"/>
        </w:rPr>
        <w:t>Методические рекомендации печатаются по решению Методического совета ГБПОУ «Поволжский государственный колледж»</w:t>
      </w:r>
      <w:r w:rsidR="00A15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7A1368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7A1368">
        <w:rPr>
          <w:rFonts w:ascii="Times New Roman" w:hAnsi="Times New Roman" w:cs="Times New Roman"/>
          <w:bCs/>
          <w:sz w:val="28"/>
          <w:szCs w:val="28"/>
        </w:rPr>
        <w:t>:</w:t>
      </w:r>
      <w:r w:rsidR="00A94A6B" w:rsidRPr="007A13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pgk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63.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ru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→Студенту →Отделение-Специальности-Учебные материалы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915FA6">
        <w:rPr>
          <w:rFonts w:ascii="Times New Roman" w:hAnsi="Times New Roman" w:cs="Times New Roman"/>
          <w:i/>
          <w:sz w:val="28"/>
          <w:szCs w:val="28"/>
          <w:lang w:eastAsia="ar-SA"/>
        </w:rPr>
        <w:t>Юридическое отделение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 Учебные материалы для 1 курса → МР по выполнению проекта.</w:t>
      </w:r>
    </w:p>
    <w:p w:rsidR="007F6183" w:rsidRPr="007F6183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391011" w:rsidRPr="00391011" w:rsidTr="003F5462">
        <w:tc>
          <w:tcPr>
            <w:tcW w:w="3241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915FA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39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5E4A63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132A95" w:rsidRDefault="002505BA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bCs/>
          <w:sz w:val="28"/>
          <w:szCs w:val="28"/>
        </w:rPr>
        <w:fldChar w:fldCharType="begin"/>
      </w:r>
      <w:r w:rsidR="00B814A8" w:rsidRPr="00132A95">
        <w:rPr>
          <w:bCs/>
          <w:sz w:val="28"/>
          <w:szCs w:val="28"/>
        </w:rPr>
        <w:instrText xml:space="preserve"> TOC \o "1-3" \u </w:instrText>
      </w:r>
      <w:r w:rsidRPr="00132A95">
        <w:rPr>
          <w:bCs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ВВЕДЕНИЕ</w:t>
      </w:r>
      <w:r w:rsidR="00132A95" w:rsidRPr="00132A95">
        <w:rPr>
          <w:noProof/>
          <w:sz w:val="28"/>
          <w:szCs w:val="28"/>
        </w:rPr>
        <w:tab/>
      </w:r>
      <w:r w:rsidR="00132A95" w:rsidRPr="00132A95">
        <w:rPr>
          <w:noProof/>
          <w:sz w:val="28"/>
          <w:szCs w:val="28"/>
        </w:rPr>
        <w:fldChar w:fldCharType="begin"/>
      </w:r>
      <w:r w:rsidR="00132A95" w:rsidRPr="00132A95">
        <w:rPr>
          <w:noProof/>
          <w:sz w:val="28"/>
          <w:szCs w:val="28"/>
        </w:rPr>
        <w:instrText xml:space="preserve"> PAGEREF _Toc64987438 \h </w:instrText>
      </w:r>
      <w:r w:rsidR="00132A95" w:rsidRPr="00132A95">
        <w:rPr>
          <w:noProof/>
          <w:sz w:val="28"/>
          <w:szCs w:val="28"/>
        </w:rPr>
      </w:r>
      <w:r w:rsidR="00132A95"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</w:t>
      </w:r>
      <w:r w:rsidR="00132A95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 ЦЕЛИ И ЗАДАЧИ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_Toc64987439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1.1 Цель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1.2 Задачи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2 СТРУКТУРА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 ПОРЯДОК ВЫПОЛНЕНИЯ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3.1 Выбор темы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3.2 Получение индивидуального задания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3.3 Подготовка к выполнению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3.5 Разработка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 ОБЩИЕ ПРАВИЛА ОФОРМЛЕНИЯ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4.1 Оформление текстового материала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4.2 Оформление таблиц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4.3 Оформление формул и уравнений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4.4  Оформление иллюстраций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4.5 Оформление ссылок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4.6 Оформление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4.7  Оформление приложений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4.8  Оформление содержания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4.9 Требования к лингвистическому оформлению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5 ПРОЦЕДУРА ЗАЩИТЫ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А  Перечень тем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Б  </w:t>
      </w:r>
      <w:r w:rsidRPr="00132A95">
        <w:rPr>
          <w:iCs/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 xml:space="preserve"> введения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В  Форма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>
        <w:rPr>
          <w:noProof/>
          <w:sz w:val="28"/>
          <w:szCs w:val="28"/>
        </w:rPr>
        <w:t>Информатика</w:t>
      </w:r>
      <w:r w:rsidRPr="00132A95">
        <w:rPr>
          <w:noProof/>
          <w:sz w:val="28"/>
          <w:szCs w:val="28"/>
        </w:rPr>
        <w:t>»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Д  Форма титульного листа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lastRenderedPageBreak/>
        <w:t>ПРИЛОЖЕНИЕ Е</w:t>
      </w:r>
      <w:r w:rsidRPr="00132A95">
        <w:rPr>
          <w:i/>
          <w:noProof/>
          <w:sz w:val="28"/>
          <w:szCs w:val="28"/>
        </w:rPr>
        <w:t xml:space="preserve">  </w:t>
      </w:r>
      <w:r w:rsidRPr="00132A95">
        <w:rPr>
          <w:noProof/>
          <w:sz w:val="28"/>
          <w:szCs w:val="28"/>
        </w:rPr>
        <w:t>Пример оформления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>
        <w:rPr>
          <w:noProof/>
          <w:sz w:val="28"/>
          <w:szCs w:val="28"/>
        </w:rPr>
        <w:br/>
      </w:r>
      <w:r w:rsidRPr="00132A95">
        <w:rPr>
          <w:noProof/>
          <w:sz w:val="28"/>
          <w:szCs w:val="28"/>
        </w:rPr>
        <w:t>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44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И  Лист оценки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К  Задание на индивидуальный проект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_Toc64987470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51</w:t>
      </w:r>
      <w:r w:rsidRPr="00132A95">
        <w:rPr>
          <w:noProof/>
          <w:sz w:val="28"/>
          <w:szCs w:val="28"/>
        </w:rPr>
        <w:fldChar w:fldCharType="end"/>
      </w:r>
    </w:p>
    <w:p w:rsidR="00102AA8" w:rsidRDefault="002505BA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9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64987438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асов в ходе изучения дисциплины 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«</w:t>
      </w:r>
      <w:r w:rsidR="004805AB" w:rsidRPr="00E67C41">
        <w:rPr>
          <w:rFonts w:ascii="Times New Roman" w:hAnsi="Times New Roman" w:cs="Times New Roman"/>
          <w:bCs/>
          <w:sz w:val="28"/>
          <w:szCs w:val="28"/>
        </w:rPr>
        <w:t>И</w:t>
      </w:r>
      <w:r w:rsidR="007A1368" w:rsidRPr="00E67C41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»</w:t>
      </w:r>
      <w:r w:rsidRPr="00E67C41">
        <w:rPr>
          <w:rFonts w:ascii="Times New Roman" w:hAnsi="Times New Roman" w:cs="Times New Roman"/>
          <w:bCs/>
          <w:sz w:val="28"/>
          <w:szCs w:val="28"/>
        </w:rPr>
        <w:t>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64987439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67C41" w:rsidRP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64987440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bookmarkStart w:id="10" w:name="_GoBack"/>
      <w:bookmarkEnd w:id="10"/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A15BA6" w:rsidRPr="00A15BA6" w:rsidRDefault="00A15BA6" w:rsidP="00915FA6">
      <w:pPr>
        <w:pStyle w:val="a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5BA6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0C52EB" w:rsidRPr="000C52EB" w:rsidTr="00047927">
        <w:trPr>
          <w:trHeight w:val="286"/>
          <w:tblHeader/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0C52EB" w:rsidRPr="000C52EB" w:rsidRDefault="000C52EB" w:rsidP="000C52E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01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02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вопросы ценностно-мотивационной сферы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03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04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05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06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07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08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строить отношения с коллегами, с различными категориями граждан, </w:t>
            </w: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с представителями различных национальностей и конфессий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 09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психологический контакт с окружающими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10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меняющимся условиям профессиональной деятельности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11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12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13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  <w:tr w:rsidR="000C52EB" w:rsidRPr="000C52EB" w:rsidTr="00047927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0C52EB" w:rsidRPr="000C52EB" w:rsidRDefault="000C52EB" w:rsidP="000C52E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 14</w:t>
            </w:r>
          </w:p>
        </w:tc>
        <w:tc>
          <w:tcPr>
            <w:tcW w:w="4370" w:type="pct"/>
            <w:shd w:val="clear" w:color="auto" w:fill="auto"/>
          </w:tcPr>
          <w:p w:rsidR="000C52EB" w:rsidRPr="000C52EB" w:rsidRDefault="000C52EB" w:rsidP="000C5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</w:tbl>
    <w:p w:rsidR="00915FA6" w:rsidRDefault="00915FA6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5FA6" w:rsidRDefault="00915FA6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64987441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64987442"/>
      <w:r>
        <w:lastRenderedPageBreak/>
        <w:t>2 СТРУКТУРА</w:t>
      </w:r>
      <w:r w:rsidR="0012010C"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3840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64987443"/>
      <w:r w:rsidRPr="006E3AAC">
        <w:lastRenderedPageBreak/>
        <w:t>3 ПОР</w:t>
      </w:r>
      <w:r w:rsidR="0046330F" w:rsidRPr="006E3AAC">
        <w:t>ЯДОК ВЫПОЛНЕНИЯ</w:t>
      </w:r>
      <w:r w:rsidR="00546965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64987444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A1368" w:rsidRDefault="007F6183" w:rsidP="00CE10CD">
      <w:pPr>
        <w:pStyle w:val="2"/>
        <w:rPr>
          <w:lang w:val="ru-RU"/>
        </w:rPr>
      </w:pPr>
      <w:bookmarkStart w:id="17" w:name="_Toc64987445"/>
      <w:r w:rsidRPr="007A1368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64987446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345F36" w:rsidRPr="006E3AAC">
        <w:rPr>
          <w:lang w:val="ru-RU"/>
        </w:rPr>
        <w:t xml:space="preserve">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индивидуальное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64987447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64987448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>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Теоретическая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3840A0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>. Поэто</w:t>
      </w:r>
      <w:r w:rsidR="003840A0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64987449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64987450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А4. Шрифт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64987451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0A0" w:rsidRPr="003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F5182" w:rsidRPr="00DF5182" w:rsidRDefault="00DF5182" w:rsidP="00A15BA6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околения</w:t>
      </w: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ЭВМ</w:t>
      </w:r>
    </w:p>
    <w:tbl>
      <w:tblPr>
        <w:tblW w:w="103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021"/>
        <w:gridCol w:w="1593"/>
        <w:gridCol w:w="2127"/>
        <w:gridCol w:w="2003"/>
        <w:gridCol w:w="2108"/>
      </w:tblGrid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Элементная база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ввода-вывода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ЭВМ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1946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лампа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Перфоленты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Перфокарты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Машинные коды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UNIVAC,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МЭСМ, БЭСМ, СТРЕЛА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1955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Транзистор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лента, магнитные барабаны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Алгоритмические языки, 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«Традис»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М-20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IBM-701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Интегральная схема (ИС)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Многотерминальные системы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EC-1030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IBM-360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rHeight w:val="1359"/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интегральная схема (БИС)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ПЭВМ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и банки данных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IBM-486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Корнет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УКНЦ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90-х годов 20 в.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Сверхбольшая интегральная схема (СБИС)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Оптические и лазерные устройства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182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B911A6" w:rsidRPr="00B911A6" w:rsidRDefault="00B911A6" w:rsidP="00B911A6">
      <w:pPr>
        <w:pStyle w:val="2"/>
        <w:rPr>
          <w:lang w:val="ru-RU"/>
        </w:rPr>
      </w:pPr>
      <w:bookmarkStart w:id="27" w:name="_Toc403821600"/>
      <w:bookmarkStart w:id="28" w:name="_Toc403826891"/>
      <w:bookmarkStart w:id="29" w:name="_Toc525652061"/>
      <w:bookmarkStart w:id="30" w:name="_Toc531685142"/>
      <w:bookmarkStart w:id="31" w:name="_Toc64987452"/>
      <w:bookmarkStart w:id="32" w:name="_Toc403821601"/>
      <w:bookmarkStart w:id="33" w:name="_Toc403826892"/>
      <w:r w:rsidRPr="00B911A6">
        <w:rPr>
          <w:lang w:val="ru-RU"/>
        </w:rPr>
        <w:t>4.3 Оформление формул и уравнений</w:t>
      </w:r>
      <w:bookmarkEnd w:id="27"/>
      <w:bookmarkEnd w:id="28"/>
      <w:bookmarkEnd w:id="29"/>
      <w:bookmarkEnd w:id="30"/>
      <w:bookmarkEnd w:id="31"/>
    </w:p>
    <w:p w:rsidR="00B911A6" w:rsidRPr="002C6B88" w:rsidRDefault="00B911A6" w:rsidP="00B911A6">
      <w:pPr>
        <w:ind w:firstLine="708"/>
        <w:rPr>
          <w:szCs w:val="18"/>
        </w:rPr>
      </w:pPr>
    </w:p>
    <w:p w:rsidR="00B911A6" w:rsidRDefault="00B911A6" w:rsidP="00B911A6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</w:t>
      </w:r>
      <w:r w:rsidRPr="000652F3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0652F3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</w:t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Pr="000652F3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0652F3" w:rsidRDefault="00B911A6" w:rsidP="00A15BA6">
      <w:pPr>
        <w:ind w:left="3261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31.05pt" o:ole="" filled="t">
            <v:fill color2="black"/>
            <v:imagedata r:id="rId13" o:title=""/>
          </v:shape>
          <o:OLEObject Type="Embed" ProgID="Equation.3" ShapeID="_x0000_i1025" DrawAspect="Content" ObjectID="_1767520265" r:id="rId14"/>
        </w:object>
      </w:r>
      <w:r w:rsidRPr="000652F3">
        <w:rPr>
          <w:i/>
          <w:iCs/>
          <w:sz w:val="28"/>
          <w:szCs w:val="28"/>
        </w:rPr>
        <w:t>,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0652F3" w:rsidRDefault="00B911A6" w:rsidP="00A15BA6">
      <w:pPr>
        <w:ind w:left="3261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1.05pt" o:ole="" filled="t">
            <v:fill color2="black"/>
            <v:imagedata r:id="rId15" o:title=""/>
          </v:shape>
          <o:OLEObject Type="Embed" ProgID="Equation.3" ShapeID="_x0000_i1026" DrawAspect="Content" ObjectID="_1767520266" r:id="rId16"/>
        </w:object>
      </w:r>
      <w:r w:rsidRPr="000652F3">
        <w:rPr>
          <w:i/>
          <w:iCs/>
          <w:sz w:val="28"/>
          <w:szCs w:val="28"/>
        </w:rPr>
        <w:t xml:space="preserve">.                  </w:t>
      </w:r>
      <w:r w:rsidR="00A15BA6">
        <w:rPr>
          <w:i/>
          <w:iCs/>
          <w:sz w:val="28"/>
          <w:szCs w:val="28"/>
        </w:rPr>
        <w:t xml:space="preserve">        </w:t>
      </w:r>
      <w:r w:rsidRPr="000652F3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3">
        <w:rPr>
          <w:rFonts w:ascii="Times New Roman" w:hAnsi="Times New Roman" w:cs="Times New Roman"/>
          <w:sz w:val="28"/>
          <w:szCs w:val="28"/>
        </w:rPr>
        <w:t>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N =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/(Ц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Ц – цена единицы изделия, руб.;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2F32D486" wp14:editId="4C0FEE19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1A2E1D1F" wp14:editId="761FFCEF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675268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6C47EA" w:rsidRDefault="006C47EA" w:rsidP="00CE10CD">
      <w:pPr>
        <w:pStyle w:val="2"/>
        <w:rPr>
          <w:lang w:val="ru-RU"/>
        </w:rPr>
      </w:pPr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34" w:name="_Toc64987453"/>
      <w:r w:rsidRPr="00CE10CD">
        <w:rPr>
          <w:lang w:val="ru-RU"/>
        </w:rPr>
        <w:t>4.</w:t>
      </w:r>
      <w:r w:rsidR="00B911A6">
        <w:rPr>
          <w:lang w:val="ru-RU"/>
        </w:rPr>
        <w:t>4</w:t>
      </w:r>
      <w:r w:rsidR="006C47EA" w:rsidRPr="00CE10CD">
        <w:rPr>
          <w:lang w:val="ru-RU"/>
        </w:rPr>
        <w:t xml:space="preserve"> </w:t>
      </w:r>
      <w:r w:rsidRPr="00CE10CD">
        <w:rPr>
          <w:lang w:val="ru-RU"/>
        </w:rPr>
        <w:t xml:space="preserve"> Оформление иллюстраций</w:t>
      </w:r>
      <w:bookmarkEnd w:id="32"/>
      <w:bookmarkEnd w:id="33"/>
      <w:bookmarkEnd w:id="34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разделенных точкой, например</w:t>
      </w:r>
      <w:r w:rsidR="007C3432">
        <w:rPr>
          <w:rFonts w:ascii="Times New Roman" w:hAnsi="Times New Roman" w:cs="Times New Roman"/>
          <w:sz w:val="28"/>
          <w:szCs w:val="28"/>
        </w:rPr>
        <w:t xml:space="preserve">: </w:t>
      </w:r>
      <w:r w:rsidRPr="00243BFE">
        <w:rPr>
          <w:rFonts w:ascii="Times New Roman" w:hAnsi="Times New Roman" w:cs="Times New Roman"/>
          <w:sz w:val="28"/>
          <w:szCs w:val="28"/>
        </w:rPr>
        <w:t>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6C47EA" w:rsidRPr="00CE10CD" w:rsidRDefault="00DF5182" w:rsidP="00EC506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518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897718" wp14:editId="50C59DA3">
            <wp:extent cx="3095625" cy="2321719"/>
            <wp:effectExtent l="0" t="0" r="0" b="2540"/>
            <wp:docPr id="1" name="Рисунок 1" descr="https://cf.ppt-online.org/files/slide/l/lbCjYHMWSBm1JgTnk7DUsuiRQX2rfvNeI0L9xK/slide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l/lbCjYHMWSBm1JgTnk7DUsuiRQX2rfvNeI0L9xK/slide-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21" cy="23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DF5182"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5" w:name="_Toc403821602"/>
      <w:bookmarkStart w:id="36" w:name="_Toc403826893"/>
      <w:bookmarkStart w:id="37" w:name="_Toc64987454"/>
      <w:r w:rsidRPr="000334FC">
        <w:rPr>
          <w:lang w:val="ru-RU"/>
        </w:rPr>
        <w:t>4.</w:t>
      </w:r>
      <w:r w:rsidR="00B911A6">
        <w:rPr>
          <w:lang w:val="ru-RU"/>
        </w:rPr>
        <w:t>5</w:t>
      </w:r>
      <w:r w:rsidRPr="000334FC">
        <w:rPr>
          <w:lang w:val="ru-RU"/>
        </w:rPr>
        <w:t xml:space="preserve"> Оформление ссылок</w:t>
      </w:r>
      <w:bookmarkEnd w:id="35"/>
      <w:bookmarkEnd w:id="36"/>
      <w:bookmarkEnd w:id="37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сведений о цитируемом, рассматриваемом или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упоминаемом в тексте документа другом документе (его составной части), необходимых для его общей характеристики </w:t>
      </w:r>
      <w:r w:rsidR="00EC506C" w:rsidRPr="00B832A3">
        <w:rPr>
          <w:rFonts w:ascii="Times New Roman" w:hAnsi="Times New Roman" w:cs="Times New Roman"/>
          <w:sz w:val="28"/>
          <w:szCs w:val="28"/>
        </w:rPr>
        <w:t>идентификации</w:t>
      </w:r>
      <w:r w:rsidRPr="00B832A3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расположения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lastRenderedPageBreak/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>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7C343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страницы документа.</w:t>
      </w:r>
    </w:p>
    <w:p w:rsidR="002C6B88" w:rsidRPr="00CE10CD" w:rsidRDefault="00C7741F" w:rsidP="009534D2">
      <w:pPr>
        <w:pStyle w:val="2"/>
        <w:rPr>
          <w:lang w:val="ru-RU"/>
        </w:rPr>
      </w:pPr>
      <w:bookmarkStart w:id="38" w:name="_Toc403821603"/>
      <w:bookmarkStart w:id="39" w:name="_Toc403826894"/>
      <w:bookmarkStart w:id="40" w:name="_Toc64987455"/>
      <w:r w:rsidRPr="00CE10CD">
        <w:rPr>
          <w:lang w:val="ru-RU"/>
        </w:rPr>
        <w:lastRenderedPageBreak/>
        <w:t>4</w:t>
      </w:r>
      <w:r w:rsidR="002C6B88" w:rsidRPr="00CE10CD">
        <w:rPr>
          <w:lang w:val="ru-RU"/>
        </w:rPr>
        <w:t>.</w:t>
      </w:r>
      <w:r w:rsidR="00B911A6">
        <w:rPr>
          <w:lang w:val="ru-RU"/>
        </w:rPr>
        <w:t>6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8"/>
      <w:bookmarkEnd w:id="39"/>
      <w:bookmarkEnd w:id="40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7C343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7F6381">
        <w:rPr>
          <w:rFonts w:ascii="Times New Roman" w:hAnsi="Times New Roman" w:cs="Times New Roman"/>
          <w:sz w:val="28"/>
          <w:szCs w:val="28"/>
        </w:rPr>
        <w:t>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610D04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610D04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41" w:name="_Toc403821604"/>
      <w:bookmarkStart w:id="42" w:name="_Toc403826895"/>
    </w:p>
    <w:p w:rsidR="002C6B88" w:rsidRPr="00C7741F" w:rsidRDefault="00C7741F" w:rsidP="009534D2">
      <w:pPr>
        <w:pStyle w:val="2"/>
      </w:pPr>
      <w:bookmarkStart w:id="43" w:name="_Toc64987456"/>
      <w:r w:rsidRPr="00C7741F">
        <w:t>4</w:t>
      </w:r>
      <w:r w:rsidR="002C6B88" w:rsidRPr="00C7741F">
        <w:t>.</w:t>
      </w:r>
      <w:r w:rsidR="00B911A6">
        <w:rPr>
          <w:lang w:val="ru-RU"/>
        </w:rPr>
        <w:t>7</w:t>
      </w:r>
      <w:r w:rsidR="007E60BB">
        <w:rPr>
          <w:lang w:val="ru-RU"/>
        </w:rPr>
        <w:t xml:space="preserve"> </w:t>
      </w:r>
      <w:r w:rsidR="002C6B88" w:rsidRPr="00C7741F">
        <w:t xml:space="preserve"> Оформление приложений</w:t>
      </w:r>
      <w:bookmarkEnd w:id="41"/>
      <w:bookmarkEnd w:id="42"/>
      <w:bookmarkEnd w:id="43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lastRenderedPageBreak/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44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5" w:name="_Toc403826896"/>
      <w:bookmarkStart w:id="46" w:name="_Toc64987457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B911A6">
        <w:rPr>
          <w:lang w:val="ru-RU"/>
        </w:rPr>
        <w:t>8</w:t>
      </w:r>
      <w:r w:rsidR="002C6B88" w:rsidRPr="000334FC">
        <w:rPr>
          <w:lang w:val="ru-RU"/>
        </w:rPr>
        <w:t xml:space="preserve">  Оформление содержания</w:t>
      </w:r>
      <w:bookmarkEnd w:id="44"/>
      <w:bookmarkEnd w:id="45"/>
      <w:bookmarkEnd w:id="46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A15BA6" w:rsidRDefault="00A15BA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47" w:name="_Toc64987458"/>
      <w:r>
        <w:br w:type="page"/>
      </w:r>
    </w:p>
    <w:p w:rsidR="00C7741F" w:rsidRPr="000334FC" w:rsidRDefault="00C7741F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B911A6">
        <w:rPr>
          <w:lang w:val="ru-RU"/>
        </w:rPr>
        <w:t>9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7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8" w:name="_Toc64987459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8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C7741F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Также иллюстрации можно представлять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64987460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9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1A6" w:rsidRPr="00B911A6" w:rsidRDefault="00B911A6" w:rsidP="00B91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3D – принтера.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Киберпреступность.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Рамблер.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Google Chrome и Mail.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«Лаборатория Касперского» и «Доктор Веб».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«ESET NOD32».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«Аваст».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Yandex и Mail.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Использование компьютеров в моей специальности.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Принтеры и особенности их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способов защиты электронных документов.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«ESET NOD32» и «Касперский».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Google Chrome.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версий табличного процессора MS Excel.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Сравнение мобильных операционных систем iOS и Андроид.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Яндекс и Гугл.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проводных провайдеров Ростелеком и Дом.Ru.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беспроводных провайдеров.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переносных и непереносных компьютеров.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операционных систем WINDOWS и Linux.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проводных модемов.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операционных систем WINDOWS и Mac OS.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браузеров Яндекс и Амиго.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лазерных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оборудования для доступа в Internet.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Intel.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архитектуры микропроцессоров семейства Intel и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bCs/>
          <w:sz w:val="28"/>
          <w:szCs w:val="28"/>
        </w:rPr>
        <w:t>Вирусы и борьба с ними.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Спам и защита от него.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топологии локальной сети.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lastRenderedPageBreak/>
        <w:t>Модемы и протоколы обмена.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Проблема защиты интеллектуальной собственности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печатающих устройств.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струйных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программ, разработанных для работы с электронной почтой.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графических редакторов. 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растровых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векторных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роли компьютера в жизни человека.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текстовых процессоров компании Microsoft.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версий программы для создания презентаций компании Microsoft.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технологий в профессиональной деятельности.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систем защиты информации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версий табличного процессора MS Excel.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Беспроводной Интернет: особенности его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QR-код - двухмерный штрих-код.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Киберспорт – история развития и анализ.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Облачные технологии.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Спутниковые системы и технологии. GPRS, Глонасс, Галилео и пр.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Полезные программы для Вашего компьютера.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антивирусов.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информационных технологий.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кодирования и шифрования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устройств приёма и передачи данных.</w:t>
      </w: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0" w:name="_Toc64987461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введения </w:t>
      </w:r>
      <w:r w:rsidR="00994463" w:rsidRPr="00745FAE">
        <w:rPr>
          <w:i/>
          <w:iCs/>
        </w:rPr>
        <w:t>проекта</w:t>
      </w:r>
      <w:bookmarkEnd w:id="50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D6E7D" w:rsidRDefault="000B7177" w:rsidP="000B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ПРОЕКТА: «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равнительный анализ антивирусных программ 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«ESETNOD32» И «ДОКТОР ВЕБ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Компьютеры в наше время выполняют множество задач. Практически никто сейчас не работает без компьютера. Рынок IT процветает и развивается, появляются новые интернет-проекты и сервисы, люди все больше времени проводят в сети. Сегодня массовое применение персональных компьютеров, к сожалению, оказалось связанным с появлением программ-вирусов, препятствующих нормальной работе компьютера, разрушающих файловую структуру дисков и наносящих ущерб хранимой в компьютере информации.</w:t>
      </w: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Вирусы, получившие широкое распространение в компьютерной технике, взбудоражили весь мир. Многие пользователи компьютеров обеспокоены слухами о том, что с помощью компьютерных вирусов злоумышленники взламывают сети, грабят банки, крадут интеллектуальную со</w:t>
      </w:r>
      <w:r>
        <w:rPr>
          <w:rFonts w:ascii="Times New Roman" w:hAnsi="Times New Roman" w:cs="Times New Roman"/>
          <w:sz w:val="28"/>
          <w:szCs w:val="28"/>
        </w:rPr>
        <w:t>бственность.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Сегодня массовое применение персональных компьютеров, к сожалению, оказалось связанным с появлением самовоспроизводящихся программ-вирусов, препятствующих нормальной работе компьютера, разрушающих файловую структуру дисков и наносящих ущерб хр</w:t>
      </w:r>
      <w:r>
        <w:rPr>
          <w:rFonts w:ascii="Times New Roman" w:hAnsi="Times New Roman" w:cs="Times New Roman"/>
          <w:sz w:val="28"/>
          <w:szCs w:val="28"/>
        </w:rPr>
        <w:t>анимой в компьютере информации.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628">
        <w:rPr>
          <w:rFonts w:ascii="Times New Roman" w:hAnsi="Times New Roman" w:cs="Times New Roman"/>
          <w:sz w:val="28"/>
          <w:szCs w:val="28"/>
        </w:rPr>
        <w:t>В связи с этим защита личной информации и нормальной работоспособности персональных компьютеров сейчас, как никогда, актуальна. Борьбой с компьютерными вирусами профессионально занимаются тысячи специалистов в десятках, а может быть, сотнях компаний, ведь именно компьютерные вирусы были и остаются одной из наиболее распростран</w:t>
      </w:r>
      <w:r>
        <w:rPr>
          <w:rFonts w:ascii="Times New Roman" w:hAnsi="Times New Roman" w:cs="Times New Roman"/>
          <w:sz w:val="28"/>
          <w:szCs w:val="28"/>
        </w:rPr>
        <w:t>енных причин потери информации.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исследования: </w:t>
      </w:r>
      <w:r w:rsidRPr="00646867">
        <w:rPr>
          <w:rFonts w:ascii="Times New Roman" w:hAnsi="Times New Roman" w:cs="Times New Roman"/>
          <w:sz w:val="28"/>
          <w:szCs w:val="28"/>
        </w:rPr>
        <w:t>Проанализировать представленные для сравнения антивирусные программы и выбрать лучший из них для рекомендации пользователям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46867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Сбор и анализ материала по теме проекта;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Произвести анализ антивирусных программ – </w:t>
      </w:r>
      <w:r w:rsidRPr="00A15BA6">
        <w:rPr>
          <w:rFonts w:ascii="Times New Roman" w:hAnsi="Times New Roman" w:cs="Times New Roman"/>
          <w:sz w:val="28"/>
          <w:szCs w:val="28"/>
          <w:lang w:val="en-US"/>
        </w:rPr>
        <w:t>ESETNOD</w:t>
      </w:r>
      <w:r w:rsidRPr="00A15BA6">
        <w:rPr>
          <w:rFonts w:ascii="Times New Roman" w:hAnsi="Times New Roman" w:cs="Times New Roman"/>
          <w:sz w:val="28"/>
          <w:szCs w:val="28"/>
        </w:rPr>
        <w:t>32 и Доктор Веб;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Систематизировать собранный материал в проекте, сделать соответствующие выводы по проделанной работе.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Процесс анализирования антивирусных программ.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26E">
        <w:rPr>
          <w:rFonts w:ascii="Times New Roman" w:hAnsi="Times New Roman" w:cs="Times New Roman"/>
          <w:sz w:val="28"/>
        </w:rPr>
        <w:t>Антивирусные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Pr="002E126E">
        <w:rPr>
          <w:rFonts w:ascii="Times New Roman" w:hAnsi="Times New Roman" w:cs="Times New Roman"/>
          <w:sz w:val="28"/>
          <w:szCs w:val="28"/>
        </w:rPr>
        <w:t>ESET NOD32 и Доктор Веб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353">
        <w:rPr>
          <w:rFonts w:ascii="Times New Roman" w:hAnsi="Times New Roman" w:cs="Times New Roman"/>
          <w:sz w:val="28"/>
          <w:szCs w:val="28"/>
        </w:rPr>
        <w:t>спользование научной литературы и Интернет-ресурсов, в которых будет рассмотрена вся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353">
        <w:rPr>
          <w:rFonts w:ascii="Times New Roman" w:hAnsi="Times New Roman" w:cs="Times New Roman"/>
          <w:sz w:val="28"/>
          <w:szCs w:val="28"/>
        </w:rPr>
        <w:t xml:space="preserve"> касающаяся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вирусов и методов борьбы с ним с помощью представленных антивирусных программ </w:t>
      </w:r>
      <w:r w:rsidRPr="00162353">
        <w:rPr>
          <w:rFonts w:ascii="Times New Roman" w:hAnsi="Times New Roman" w:cs="Times New Roman"/>
          <w:sz w:val="28"/>
          <w:szCs w:val="28"/>
        </w:rPr>
        <w:t>ESET NOD32 и Доктор Веб.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sz w:val="28"/>
          <w:szCs w:val="28"/>
        </w:rPr>
        <w:t>Данный анализ использованных источников поможет определить,</w:t>
      </w:r>
      <w:r>
        <w:rPr>
          <w:rFonts w:ascii="Times New Roman" w:hAnsi="Times New Roman" w:cs="Times New Roman"/>
          <w:sz w:val="28"/>
          <w:szCs w:val="28"/>
        </w:rPr>
        <w:t xml:space="preserve"> какой из представленных нам антивирусных программ качественнее, в следствие, будет рекомендован для пользователей ПК.</w:t>
      </w: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2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51"/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745FAE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3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132A95">
        <w:rPr>
          <w:b w:val="0"/>
          <w:bCs w:val="0"/>
        </w:rPr>
        <w:t>Информатика</w:t>
      </w:r>
      <w:r w:rsidR="00E44C66" w:rsidRPr="00745FAE">
        <w:rPr>
          <w:b w:val="0"/>
          <w:bCs w:val="0"/>
        </w:rPr>
        <w:t>»</w:t>
      </w:r>
      <w:bookmarkEnd w:id="52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Федеральный закон "Об информации, информационных технологиях и о защите информации" от 27 июля 2006 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N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149-ФЗ.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Безруков, Н.Н. Классификация компьютерных вирусов и методы защиты от них / Н.Н. Безруков – Москва : СП «ICE», 1995. – 287с.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Воройский, Ф.С. Систематизированный толковый словарь поинформатике / Ф.С. Воройский.- Москва : Либерия, 1998.-376 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Денисов, Т.В. Антивирусная защита / Т.В. Денисов // Мой компьютер – 1999. - № 4 – С. 35 – 42.</w:t>
      </w:r>
    </w:p>
    <w:p w:rsidR="00985764" w:rsidRPr="00001ED5" w:rsidRDefault="00985764" w:rsidP="00A15BA6">
      <w:pPr>
        <w:pStyle w:val="a8"/>
        <w:numPr>
          <w:ilvl w:val="0"/>
          <w:numId w:val="47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Мостовой, Д.Ю. Современные технологии борьбы с вирусами / Д.Ю. Мостовой // Мир ПК. – 2001. - №6. С. 79 - 103.</w:t>
      </w:r>
    </w:p>
    <w:p w:rsidR="00985764" w:rsidRP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Файтс, Ф. Компьютерный вирус / Ф. Файтс, П. Джонсон, М. Кратц. – Москва : Мир, 1993. – 236 с.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610D0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985764" w:rsidRDefault="00610D0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985764" w:rsidRDefault="00610D0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985764" w:rsidRDefault="00610D0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985764" w:rsidRDefault="00610D0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25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https://2dip.su/рефераты/372989/</w:t>
        </w:r>
      </w:hyperlink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3" w:name="_Toc64987464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3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4" w:name="_Toc64987465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4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524F4" w:rsidRDefault="00985764" w:rsidP="0098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F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ГЛАВА 1. АНТИВИРУСНЫЕ ПРОГРАММЫ…………………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….6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1.1.Основные группы антивирусных программ…………………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…..6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0CD2">
        <w:rPr>
          <w:rFonts w:ascii="Times New Roman" w:hAnsi="Times New Roman" w:cs="Times New Roman"/>
          <w:sz w:val="28"/>
          <w:szCs w:val="28"/>
        </w:rPr>
        <w:t>Примеры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………………………………....…….….8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80CD2">
        <w:rPr>
          <w:rFonts w:ascii="Times New Roman" w:hAnsi="Times New Roman" w:cs="Times New Roman"/>
          <w:sz w:val="28"/>
          <w:szCs w:val="28"/>
        </w:rPr>
        <w:t>Требования к антивирусным программам</w:t>
      </w:r>
      <w:r>
        <w:rPr>
          <w:rFonts w:ascii="Times New Roman" w:hAnsi="Times New Roman" w:cs="Times New Roman"/>
          <w:sz w:val="28"/>
          <w:szCs w:val="28"/>
        </w:rPr>
        <w:t>……………………….……..……8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80CD2">
        <w:rPr>
          <w:rFonts w:ascii="Times New Roman" w:hAnsi="Times New Roman" w:cs="Times New Roman"/>
          <w:sz w:val="28"/>
          <w:szCs w:val="28"/>
        </w:rPr>
        <w:t>Характеристика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…………………….………….....13</w:t>
      </w:r>
    </w:p>
    <w:p w:rsidR="00985764" w:rsidRPr="00780CD2" w:rsidRDefault="00985764" w:rsidP="00A15B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80CD2">
        <w:rPr>
          <w:rFonts w:ascii="Times New Roman" w:hAnsi="Times New Roman" w:cs="Times New Roman"/>
          <w:sz w:val="28"/>
          <w:szCs w:val="28"/>
        </w:rPr>
        <w:t xml:space="preserve">СРАВНИТЕЛЬНЫЙ АНАЛИЗ АНТИВИРУСНЫХ </w:t>
      </w:r>
      <w:r w:rsidR="00A15BA6">
        <w:rPr>
          <w:rFonts w:ascii="Times New Roman" w:hAnsi="Times New Roman" w:cs="Times New Roman"/>
          <w:sz w:val="28"/>
          <w:szCs w:val="28"/>
        </w:rPr>
        <w:br/>
      </w:r>
      <w:r w:rsidRPr="00780CD2">
        <w:rPr>
          <w:rFonts w:ascii="Times New Roman" w:hAnsi="Times New Roman" w:cs="Times New Roman"/>
          <w:sz w:val="28"/>
          <w:szCs w:val="28"/>
        </w:rPr>
        <w:t>ПРОГР</w:t>
      </w:r>
      <w:r w:rsidR="00A15BA6">
        <w:rPr>
          <w:rFonts w:ascii="Times New Roman" w:hAnsi="Times New Roman" w:cs="Times New Roman"/>
          <w:sz w:val="28"/>
          <w:szCs w:val="28"/>
        </w:rPr>
        <w:t>АММ «ESET NOD32» И «ДОКТОР ВЕБ»………………</w:t>
      </w:r>
      <w:r>
        <w:rPr>
          <w:rFonts w:ascii="Times New Roman" w:hAnsi="Times New Roman" w:cs="Times New Roman"/>
          <w:sz w:val="28"/>
          <w:szCs w:val="28"/>
        </w:rPr>
        <w:t>………………16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2.1. Антивирусная программа «Доктор Вебер»</w:t>
      </w:r>
      <w:r>
        <w:rPr>
          <w:rFonts w:ascii="Times New Roman" w:hAnsi="Times New Roman" w:cs="Times New Roman"/>
          <w:sz w:val="28"/>
          <w:szCs w:val="28"/>
        </w:rPr>
        <w:t>…………………………….……16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80CD2">
        <w:rPr>
          <w:rFonts w:ascii="Times New Roman" w:hAnsi="Times New Roman" w:cs="Times New Roman"/>
          <w:sz w:val="28"/>
          <w:szCs w:val="28"/>
        </w:rPr>
        <w:t>Антивирусная программа «ESET NOD32»</w:t>
      </w:r>
      <w:r>
        <w:rPr>
          <w:rFonts w:ascii="Times New Roman" w:hAnsi="Times New Roman" w:cs="Times New Roman"/>
          <w:sz w:val="28"/>
          <w:szCs w:val="28"/>
        </w:rPr>
        <w:t>…………………………….…….18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ЗАКЛЮЧЕНИЕ………………………………………………………..…..……….23</w:t>
      </w:r>
    </w:p>
    <w:p w:rsidR="00985764" w:rsidRPr="002E7F7F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……………………………....24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6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5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7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6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7" w:name="_Toc64987468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7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8D18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 Еве Александровне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32A95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A3575" w:rsidRPr="00AA3575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→Студенту →Отделение-Специальности-Учебные материалы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1A1954" w:rsidRPr="001A1954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проект состоит из двух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1A1954" w:rsidRDefault="00AA3575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Физики и Информатики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A3575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A3575">
        <w:rPr>
          <w:rFonts w:ascii="Times New Roman" w:hAnsi="Times New Roman" w:cs="Times New Roman"/>
          <w:bCs/>
          <w:i/>
          <w:lang w:eastAsia="ar-SA"/>
        </w:rPr>
        <w:t xml:space="preserve">               </w:t>
      </w:r>
      <w:r w:rsidRPr="00AA3575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A3575">
      <w:pPr>
        <w:pStyle w:val="10"/>
        <w:jc w:val="center"/>
      </w:pPr>
      <w:bookmarkStart w:id="58" w:name="_Toc64987469"/>
      <w:r>
        <w:lastRenderedPageBreak/>
        <w:t>ПРИЛОЖЕНИЕ Л</w:t>
      </w:r>
      <w:bookmarkEnd w:id="58"/>
    </w:p>
    <w:bookmarkStart w:id="59" w:name="_Toc64987470"/>
    <w:p w:rsidR="00AA3575" w:rsidRDefault="00AA3575" w:rsidP="00AA3575">
      <w:pPr>
        <w:pStyle w:val="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0890B" wp14:editId="56164E33">
                <wp:simplePos x="0" y="0"/>
                <wp:positionH relativeFrom="column">
                  <wp:posOffset>90170</wp:posOffset>
                </wp:positionH>
                <wp:positionV relativeFrom="paragraph">
                  <wp:posOffset>280670</wp:posOffset>
                </wp:positionV>
                <wp:extent cx="6235065" cy="0"/>
                <wp:effectExtent l="10160" t="11430" r="1270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9F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1pt;margin-top:22.1pt;width:490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    </w:pict>
          </mc:Fallback>
        </mc:AlternateContent>
      </w:r>
      <w:r>
        <w:t>примерный перечень консультаций по индивидуальному проекту</w:t>
      </w:r>
      <w:bookmarkEnd w:id="59"/>
    </w:p>
    <w:p w:rsidR="00AA3575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A3575" w:rsidSect="00102AA8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04" w:rsidRDefault="00610D04" w:rsidP="00B6539D">
      <w:pPr>
        <w:spacing w:line="240" w:lineRule="auto"/>
      </w:pPr>
      <w:r>
        <w:separator/>
      </w:r>
    </w:p>
  </w:endnote>
  <w:endnote w:type="continuationSeparator" w:id="0">
    <w:p w:rsidR="00610D04" w:rsidRDefault="00610D04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Default="007A136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1368" w:rsidRDefault="007A136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941C46" w:rsidRDefault="007A136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A1368" w:rsidRDefault="007A13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DC32DF" w:rsidRDefault="007A136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0C52EB">
      <w:rPr>
        <w:rFonts w:ascii="Times New Roman" w:hAnsi="Times New Roman" w:cs="Times New Roman"/>
        <w:noProof/>
        <w:sz w:val="24"/>
        <w:szCs w:val="24"/>
      </w:rPr>
      <w:t>7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04" w:rsidRDefault="00610D04" w:rsidP="00B6539D">
      <w:pPr>
        <w:spacing w:line="240" w:lineRule="auto"/>
      </w:pPr>
      <w:r>
        <w:separator/>
      </w:r>
    </w:p>
  </w:footnote>
  <w:footnote w:type="continuationSeparator" w:id="0">
    <w:p w:rsidR="00610D04" w:rsidRDefault="00610D04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A1368" w:rsidRDefault="007A1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6D2F9E" w:rsidRDefault="007A136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A1368" w:rsidRPr="00140746" w:rsidRDefault="007A136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39439DE"/>
    <w:multiLevelType w:val="hybridMultilevel"/>
    <w:tmpl w:val="674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322F1"/>
    <w:multiLevelType w:val="hybridMultilevel"/>
    <w:tmpl w:val="5B9CD1BA"/>
    <w:lvl w:ilvl="0" w:tplc="563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45E94ACA"/>
    <w:multiLevelType w:val="multilevel"/>
    <w:tmpl w:val="45E9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696"/>
    <w:multiLevelType w:val="hybridMultilevel"/>
    <w:tmpl w:val="BDA88544"/>
    <w:lvl w:ilvl="0" w:tplc="5472FBCE">
      <w:start w:val="4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4B22B4"/>
    <w:multiLevelType w:val="hybridMultilevel"/>
    <w:tmpl w:val="9D2E7D8E"/>
    <w:lvl w:ilvl="0" w:tplc="126612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3375896"/>
    <w:multiLevelType w:val="hybridMultilevel"/>
    <w:tmpl w:val="85F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14"/>
  </w:num>
  <w:num w:numId="4">
    <w:abstractNumId w:val="24"/>
  </w:num>
  <w:num w:numId="5">
    <w:abstractNumId w:val="47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5"/>
  </w:num>
  <w:num w:numId="11">
    <w:abstractNumId w:val="42"/>
  </w:num>
  <w:num w:numId="12">
    <w:abstractNumId w:val="2"/>
  </w:num>
  <w:num w:numId="13">
    <w:abstractNumId w:val="10"/>
  </w:num>
  <w:num w:numId="14">
    <w:abstractNumId w:val="16"/>
  </w:num>
  <w:num w:numId="15">
    <w:abstractNumId w:val="43"/>
  </w:num>
  <w:num w:numId="16">
    <w:abstractNumId w:val="48"/>
  </w:num>
  <w:num w:numId="17">
    <w:abstractNumId w:val="34"/>
  </w:num>
  <w:num w:numId="18">
    <w:abstractNumId w:val="25"/>
  </w:num>
  <w:num w:numId="19">
    <w:abstractNumId w:val="32"/>
  </w:num>
  <w:num w:numId="20">
    <w:abstractNumId w:val="0"/>
  </w:num>
  <w:num w:numId="21">
    <w:abstractNumId w:val="1"/>
  </w:num>
  <w:num w:numId="22">
    <w:abstractNumId w:val="45"/>
  </w:num>
  <w:num w:numId="23">
    <w:abstractNumId w:val="7"/>
  </w:num>
  <w:num w:numId="24">
    <w:abstractNumId w:val="6"/>
  </w:num>
  <w:num w:numId="25">
    <w:abstractNumId w:val="11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37"/>
  </w:num>
  <w:num w:numId="42">
    <w:abstractNumId w:val="38"/>
  </w:num>
  <w:num w:numId="43">
    <w:abstractNumId w:val="44"/>
  </w:num>
  <w:num w:numId="44">
    <w:abstractNumId w:val="27"/>
  </w:num>
  <w:num w:numId="45">
    <w:abstractNumId w:val="23"/>
  </w:num>
  <w:num w:numId="46">
    <w:abstractNumId w:val="30"/>
  </w:num>
  <w:num w:numId="47">
    <w:abstractNumId w:val="36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177"/>
    <w:rsid w:val="000B7EC2"/>
    <w:rsid w:val="000C3374"/>
    <w:rsid w:val="000C3884"/>
    <w:rsid w:val="000C52EB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2A95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23E0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96DC9"/>
    <w:rsid w:val="004A409F"/>
    <w:rsid w:val="004A59C9"/>
    <w:rsid w:val="004A6E79"/>
    <w:rsid w:val="004A70A6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0D04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71963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677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1368"/>
    <w:rsid w:val="007A2029"/>
    <w:rsid w:val="007A4CE8"/>
    <w:rsid w:val="007A79BA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15FA6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5BA6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042A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4BEE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evolution.allbest.ru/programming/00465393_0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s://2dip.su/&#1088;&#1077;&#1092;&#1077;&#1088;&#1072;&#1090;&#1099;/372989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disclosure.fcs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revolution.allbest.ru/programming/00792712_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s://studentbank.ru/view.php?id=9148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pe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works.doklad.ru/view/NHmjSxbenAM/all.htm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7D09-E2E0-4596-B680-4B86121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9533</Words>
  <Characters>54341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2018-11-13T09:08:00Z</cp:lastPrinted>
  <dcterms:created xsi:type="dcterms:W3CDTF">2024-01-23T09:05:00Z</dcterms:created>
  <dcterms:modified xsi:type="dcterms:W3CDTF">2024-01-23T09:05:00Z</dcterms:modified>
</cp:coreProperties>
</file>